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EF263A" w:rsidRDefault="009172A5" w:rsidP="00EF263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E1FDC2A07F434EA6A9A05BFD5C54327F"/>
        </w:placeholder>
      </w:sdtPr>
      <w:sdtEndPr/>
      <w:sdtContent>
        <w:p w:rsidR="00EF263A" w:rsidRDefault="00EF263A" w:rsidP="00EF263A">
          <w:pPr>
            <w:spacing w:after="0" w:line="360" w:lineRule="auto"/>
            <w:jc w:val="both"/>
            <w:rPr>
              <w:rFonts w:ascii="Verdana" w:hAnsi="Verdana"/>
              <w:sz w:val="20"/>
              <w:szCs w:val="20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>usługi po</w:t>
          </w:r>
          <w:r w:rsidR="0001760D">
            <w:rPr>
              <w:rFonts w:ascii="Verdana" w:hAnsi="Verdana"/>
              <w:sz w:val="20"/>
              <w:szCs w:val="20"/>
            </w:rPr>
            <w:t>l</w:t>
          </w:r>
          <w:r w:rsidR="002F3AED">
            <w:rPr>
              <w:rFonts w:ascii="Verdana" w:hAnsi="Verdana"/>
              <w:sz w:val="20"/>
              <w:szCs w:val="20"/>
            </w:rPr>
            <w:t>egającej na opracowaniu operatu szacunkowego</w:t>
          </w:r>
          <w:r>
            <w:rPr>
              <w:rFonts w:ascii="Verdana" w:hAnsi="Verdana"/>
              <w:sz w:val="20"/>
              <w:szCs w:val="20"/>
            </w:rPr>
            <w:t xml:space="preserve"> dla nieruchomości:</w:t>
          </w:r>
        </w:p>
      </w:sdtContent>
    </w:sdt>
    <w:p w:rsidR="004F0EA4" w:rsidRDefault="00636EAB" w:rsidP="004F0EA4">
      <w:pPr>
        <w:spacing w:after="0" w:line="240" w:lineRule="auto"/>
        <w:rPr>
          <w:rStyle w:val="size"/>
          <w:rFonts w:ascii="Verdana" w:hAnsi="Verdana"/>
          <w:sz w:val="20"/>
          <w:szCs w:val="20"/>
        </w:rPr>
      </w:pPr>
      <w:r>
        <w:rPr>
          <w:rStyle w:val="size"/>
          <w:rFonts w:ascii="Verdana" w:hAnsi="Verdana"/>
          <w:sz w:val="20"/>
          <w:szCs w:val="20"/>
        </w:rPr>
        <w:t>gm. Wałcz, obręb Strączno, działka nr 136/1</w:t>
      </w:r>
      <w:r w:rsidR="004F0EA4">
        <w:rPr>
          <w:rStyle w:val="size"/>
          <w:rFonts w:ascii="Verdana" w:hAnsi="Verdana"/>
          <w:sz w:val="20"/>
          <w:szCs w:val="20"/>
        </w:rPr>
        <w:t>;</w:t>
      </w:r>
    </w:p>
    <w:p w:rsidR="009E34A2" w:rsidRPr="0057514F" w:rsidRDefault="009E34A2" w:rsidP="009E34A2">
      <w:pPr>
        <w:pStyle w:val="Akapitzlist"/>
        <w:spacing w:after="0"/>
        <w:ind w:left="709"/>
        <w:rPr>
          <w:rFonts w:ascii="Verdana" w:hAnsi="Verdana"/>
          <w:b/>
          <w:sz w:val="18"/>
          <w:szCs w:val="18"/>
        </w:rPr>
      </w:pPr>
    </w:p>
    <w:p w:rsid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EE727E" w:rsidRPr="009172A5" w:rsidRDefault="00EE727E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EE727E" w:rsidRDefault="00EE727E" w:rsidP="00EE727E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F05D1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sdt>
      <w:sdtPr>
        <w:rPr>
          <w:rFonts w:ascii="Verdana" w:hAnsi="Verdana"/>
          <w:sz w:val="20"/>
          <w:szCs w:val="20"/>
        </w:rPr>
        <w:id w:val="-1755424467"/>
        <w:placeholder>
          <w:docPart w:val="D329895EA3D04FBE8F2962C7D2A74BF0"/>
        </w:placeholder>
      </w:sdtPr>
      <w:sdtEndPr/>
      <w:sdtContent>
        <w:p w:rsidR="00EF263A" w:rsidRDefault="00EF263A" w:rsidP="009F05D1">
          <w:pPr>
            <w:spacing w:after="0" w:line="360" w:lineRule="auto"/>
            <w:jc w:val="both"/>
            <w:rPr>
              <w:rFonts w:ascii="Verdana" w:hAnsi="Verdana"/>
              <w:sz w:val="20"/>
              <w:szCs w:val="20"/>
            </w:rPr>
          </w:pPr>
          <w:r w:rsidRPr="007D41D5">
            <w:rPr>
              <w:rFonts w:ascii="Verdana" w:hAnsi="Verdana"/>
              <w:sz w:val="20"/>
              <w:szCs w:val="20"/>
            </w:rPr>
            <w:t xml:space="preserve">Wykonanie </w:t>
          </w:r>
          <w:r>
            <w:rPr>
              <w:rFonts w:ascii="Verdana" w:hAnsi="Verdana"/>
              <w:sz w:val="20"/>
              <w:szCs w:val="20"/>
            </w:rPr>
            <w:t>usługi po</w:t>
          </w:r>
          <w:r w:rsidR="0001760D">
            <w:rPr>
              <w:rFonts w:ascii="Verdana" w:hAnsi="Verdana"/>
              <w:sz w:val="20"/>
              <w:szCs w:val="20"/>
            </w:rPr>
            <w:t xml:space="preserve">legającej </w:t>
          </w:r>
          <w:r w:rsidR="002F3AED">
            <w:rPr>
              <w:rFonts w:ascii="Verdana" w:hAnsi="Verdana"/>
              <w:sz w:val="20"/>
              <w:szCs w:val="20"/>
            </w:rPr>
            <w:t>na opracowaniu operatu szacunkowego</w:t>
          </w:r>
          <w:r>
            <w:rPr>
              <w:rFonts w:ascii="Verdana" w:hAnsi="Verdana"/>
              <w:sz w:val="20"/>
              <w:szCs w:val="20"/>
            </w:rPr>
            <w:t xml:space="preserve"> dla nieruchomości:</w:t>
          </w:r>
        </w:p>
      </w:sdtContent>
    </w:sdt>
    <w:p w:rsidR="004F0EA4" w:rsidRDefault="004F0EA4" w:rsidP="00636EAB">
      <w:pPr>
        <w:spacing w:after="0" w:line="240" w:lineRule="auto"/>
        <w:rPr>
          <w:rStyle w:val="size"/>
          <w:rFonts w:ascii="Verdana" w:hAnsi="Verdana"/>
          <w:sz w:val="20"/>
          <w:szCs w:val="20"/>
        </w:rPr>
      </w:pPr>
      <w:r>
        <w:rPr>
          <w:rStyle w:val="size"/>
          <w:rFonts w:ascii="Verdana" w:hAnsi="Verdana"/>
          <w:sz w:val="20"/>
          <w:szCs w:val="20"/>
        </w:rPr>
        <w:t xml:space="preserve">- </w:t>
      </w:r>
      <w:r w:rsidR="00636EAB">
        <w:rPr>
          <w:rStyle w:val="size"/>
          <w:rFonts w:ascii="Verdana" w:hAnsi="Verdana"/>
          <w:sz w:val="20"/>
          <w:szCs w:val="20"/>
        </w:rPr>
        <w:t>gm. Wałcz, obręb Strączno, działka nr 136/1</w:t>
      </w:r>
      <w:r>
        <w:rPr>
          <w:rStyle w:val="size"/>
          <w:rFonts w:ascii="Verdana" w:hAnsi="Verdana"/>
          <w:sz w:val="20"/>
          <w:szCs w:val="20"/>
        </w:rPr>
        <w:t>;</w:t>
      </w:r>
    </w:p>
    <w:p w:rsidR="00636EAB" w:rsidRDefault="00636EAB" w:rsidP="00636EAB">
      <w:pPr>
        <w:spacing w:after="0" w:line="240" w:lineRule="auto"/>
        <w:rPr>
          <w:rStyle w:val="size"/>
          <w:rFonts w:ascii="Verdana" w:hAnsi="Verdana"/>
          <w:sz w:val="20"/>
          <w:szCs w:val="20"/>
        </w:rPr>
      </w:pPr>
    </w:p>
    <w:p w:rsidR="004F0EA4" w:rsidRDefault="004F0EA4" w:rsidP="004F0EA4">
      <w:pPr>
        <w:spacing w:after="160"/>
        <w:jc w:val="both"/>
        <w:rPr>
          <w:rFonts w:ascii="Verdana" w:hAnsi="Verdana"/>
          <w:sz w:val="20"/>
          <w:szCs w:val="20"/>
        </w:rPr>
      </w:pPr>
      <w:r w:rsidRPr="008C75D8">
        <w:rPr>
          <w:rFonts w:ascii="Verdana" w:hAnsi="Verdana"/>
          <w:sz w:val="20"/>
          <w:szCs w:val="20"/>
        </w:rPr>
        <w:t xml:space="preserve">w związku z </w:t>
      </w:r>
      <w:r>
        <w:rPr>
          <w:rFonts w:ascii="Verdana" w:hAnsi="Verdana"/>
          <w:sz w:val="20"/>
          <w:szCs w:val="20"/>
        </w:rPr>
        <w:t>regulacja pas</w:t>
      </w:r>
      <w:r w:rsidR="00636EAB">
        <w:rPr>
          <w:rFonts w:ascii="Verdana" w:hAnsi="Verdana"/>
          <w:sz w:val="20"/>
          <w:szCs w:val="20"/>
        </w:rPr>
        <w:t>a drogowego drogi krajowej nr 22</w:t>
      </w:r>
      <w:r>
        <w:rPr>
          <w:rFonts w:ascii="Verdana" w:hAnsi="Verdana"/>
          <w:sz w:val="20"/>
          <w:szCs w:val="20"/>
        </w:rPr>
        <w:t xml:space="preserve">. </w:t>
      </w:r>
    </w:p>
    <w:p w:rsidR="002F3AED" w:rsidRDefault="002F3AED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E25D68" w:rsidRDefault="00E25D68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EE727E" w:rsidRDefault="00EE727E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636EAB" w:rsidRDefault="00636EAB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636EAB" w:rsidRDefault="00636EAB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</w:p>
    <w:sectPr w:rsidR="006816D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10A" w:rsidRDefault="0000110A" w:rsidP="009172A5">
      <w:pPr>
        <w:spacing w:after="0" w:line="240" w:lineRule="auto"/>
      </w:pPr>
      <w:r>
        <w:separator/>
      </w:r>
    </w:p>
  </w:endnote>
  <w:endnote w:type="continuationSeparator" w:id="0">
    <w:p w:rsidR="0000110A" w:rsidRDefault="0000110A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10A" w:rsidRDefault="0000110A" w:rsidP="009172A5">
      <w:pPr>
        <w:spacing w:after="0" w:line="240" w:lineRule="auto"/>
      </w:pPr>
      <w:r>
        <w:separator/>
      </w:r>
    </w:p>
  </w:footnote>
  <w:footnote w:type="continuationSeparator" w:id="0">
    <w:p w:rsidR="0000110A" w:rsidRDefault="0000110A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720C3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110A"/>
    <w:rsid w:val="0000317F"/>
    <w:rsid w:val="00010071"/>
    <w:rsid w:val="0001760D"/>
    <w:rsid w:val="00021076"/>
    <w:rsid w:val="00022270"/>
    <w:rsid w:val="000630D6"/>
    <w:rsid w:val="000654B4"/>
    <w:rsid w:val="001372D9"/>
    <w:rsid w:val="00155542"/>
    <w:rsid w:val="001900ED"/>
    <w:rsid w:val="00190362"/>
    <w:rsid w:val="001B0E47"/>
    <w:rsid w:val="001F26F9"/>
    <w:rsid w:val="002164D9"/>
    <w:rsid w:val="002244DE"/>
    <w:rsid w:val="00234D39"/>
    <w:rsid w:val="002B129A"/>
    <w:rsid w:val="002C63F4"/>
    <w:rsid w:val="002F3AED"/>
    <w:rsid w:val="00302EE7"/>
    <w:rsid w:val="00330481"/>
    <w:rsid w:val="003321AA"/>
    <w:rsid w:val="00340370"/>
    <w:rsid w:val="003848D6"/>
    <w:rsid w:val="00391BFC"/>
    <w:rsid w:val="003977E8"/>
    <w:rsid w:val="003A11A9"/>
    <w:rsid w:val="003A2B01"/>
    <w:rsid w:val="003E6160"/>
    <w:rsid w:val="00433A7B"/>
    <w:rsid w:val="00436A5E"/>
    <w:rsid w:val="00453873"/>
    <w:rsid w:val="00463162"/>
    <w:rsid w:val="0047548F"/>
    <w:rsid w:val="004A2CAE"/>
    <w:rsid w:val="004F0EA4"/>
    <w:rsid w:val="004F3DA7"/>
    <w:rsid w:val="00513284"/>
    <w:rsid w:val="005F0A88"/>
    <w:rsid w:val="005F173C"/>
    <w:rsid w:val="00601A26"/>
    <w:rsid w:val="00623158"/>
    <w:rsid w:val="00630EFC"/>
    <w:rsid w:val="00636EAB"/>
    <w:rsid w:val="006816DA"/>
    <w:rsid w:val="006A5D9A"/>
    <w:rsid w:val="006A5E54"/>
    <w:rsid w:val="006A655E"/>
    <w:rsid w:val="006D1FEF"/>
    <w:rsid w:val="006D3A49"/>
    <w:rsid w:val="0070415C"/>
    <w:rsid w:val="00720C34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336E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9E34A2"/>
    <w:rsid w:val="009F05D1"/>
    <w:rsid w:val="00A36E18"/>
    <w:rsid w:val="00A4664A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948C6"/>
    <w:rsid w:val="00BA0C7B"/>
    <w:rsid w:val="00BA6603"/>
    <w:rsid w:val="00BB724A"/>
    <w:rsid w:val="00BC3445"/>
    <w:rsid w:val="00BD3F4F"/>
    <w:rsid w:val="00BF2B1E"/>
    <w:rsid w:val="00C53DDD"/>
    <w:rsid w:val="00C80D2A"/>
    <w:rsid w:val="00C84438"/>
    <w:rsid w:val="00CA0746"/>
    <w:rsid w:val="00CB0846"/>
    <w:rsid w:val="00D116C3"/>
    <w:rsid w:val="00D339AB"/>
    <w:rsid w:val="00D539BC"/>
    <w:rsid w:val="00D57D6B"/>
    <w:rsid w:val="00DF2C31"/>
    <w:rsid w:val="00E13D50"/>
    <w:rsid w:val="00E22004"/>
    <w:rsid w:val="00E235E4"/>
    <w:rsid w:val="00E25D68"/>
    <w:rsid w:val="00E31A42"/>
    <w:rsid w:val="00E441FD"/>
    <w:rsid w:val="00E7660C"/>
    <w:rsid w:val="00E77EF7"/>
    <w:rsid w:val="00EE727E"/>
    <w:rsid w:val="00EF263A"/>
    <w:rsid w:val="00F02B9A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1970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size">
    <w:name w:val="size"/>
    <w:basedOn w:val="Domylnaczcionkaakapitu"/>
    <w:rsid w:val="004F0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FDC2A07F434EA6A9A05BFD5C543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8701C4-1B57-41AB-B655-2134EB90E981}"/>
      </w:docPartPr>
      <w:docPartBody>
        <w:p w:rsidR="0044773C" w:rsidRDefault="00661EE7" w:rsidP="00661EE7">
          <w:pPr>
            <w:pStyle w:val="E1FDC2A07F434EA6A9A05BFD5C54327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329895EA3D04FBE8F2962C7D2A74B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6B0D4A-F4A3-4109-9E40-C8C585CCFA7B}"/>
      </w:docPartPr>
      <w:docPartBody>
        <w:p w:rsidR="0044773C" w:rsidRDefault="00661EE7" w:rsidP="00661EE7">
          <w:pPr>
            <w:pStyle w:val="D329895EA3D04FBE8F2962C7D2A74BF0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E7"/>
    <w:rsid w:val="00034B8D"/>
    <w:rsid w:val="001C7036"/>
    <w:rsid w:val="0044773C"/>
    <w:rsid w:val="00661EE7"/>
    <w:rsid w:val="00863A59"/>
    <w:rsid w:val="008A2D40"/>
    <w:rsid w:val="00E1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61EE7"/>
    <w:rPr>
      <w:color w:val="808080"/>
    </w:rPr>
  </w:style>
  <w:style w:type="paragraph" w:customStyle="1" w:styleId="E1FDC2A07F434EA6A9A05BFD5C54327F">
    <w:name w:val="E1FDC2A07F434EA6A9A05BFD5C54327F"/>
    <w:rsid w:val="00661EE7"/>
  </w:style>
  <w:style w:type="paragraph" w:customStyle="1" w:styleId="D329895EA3D04FBE8F2962C7D2A74BF0">
    <w:name w:val="D329895EA3D04FBE8F2962C7D2A74BF0"/>
    <w:rsid w:val="00661E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AE3DD-DBBC-4441-AED9-BF4D8A3B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Berliński Marcin</cp:lastModifiedBy>
  <cp:revision>11</cp:revision>
  <cp:lastPrinted>2019-01-04T09:04:00Z</cp:lastPrinted>
  <dcterms:created xsi:type="dcterms:W3CDTF">2023-05-30T08:55:00Z</dcterms:created>
  <dcterms:modified xsi:type="dcterms:W3CDTF">2025-02-14T10:14:00Z</dcterms:modified>
</cp:coreProperties>
</file>